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57" w:rsidRDefault="00A47992" w:rsidP="00A47992">
      <w:pPr>
        <w:spacing w:line="268" w:lineRule="auto"/>
        <w:ind w:left="114" w:right="165" w:hanging="10"/>
        <w:jc w:val="center"/>
        <w:rPr>
          <w:rFonts w:ascii="Times New Roman" w:eastAsia="Times New Roman" w:hAnsi="Times New Roman" w:cs="Times New Roman"/>
          <w:sz w:val="24"/>
          <w:lang w:val="ru-RU"/>
        </w:rPr>
        <w:sectPr w:rsidR="00DA3C57" w:rsidSect="00DA3C57">
          <w:pgSz w:w="11907" w:h="16839"/>
          <w:pgMar w:top="284" w:right="284" w:bottom="284" w:left="284" w:header="720" w:footer="720" w:gutter="0"/>
          <w:cols w:space="720"/>
        </w:sectPr>
      </w:pPr>
      <w:r w:rsidRPr="00A47992">
        <w:rPr>
          <w:rFonts w:ascii="Times New Roman" w:eastAsia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6911162" cy="101111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251" cy="101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CF" w:rsidRPr="004F72E8" w:rsidRDefault="00067522" w:rsidP="00DA3C57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bookmarkStart w:id="0" w:name="_GoBack"/>
      <w:proofErr w:type="spellStart"/>
      <w:r w:rsidRPr="004F72E8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4"/>
        <w:gridCol w:w="1250"/>
      </w:tblGrid>
      <w:tr w:rsidR="00F047CF" w:rsidRPr="004F72E8" w:rsidTr="004F7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F047CF" w:rsidRPr="004F72E8" w:rsidRDefault="00067522" w:rsidP="004F72E8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F72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Пояснительная</w:t>
            </w:r>
            <w:proofErr w:type="spellEnd"/>
            <w:r w:rsidRPr="004F72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2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4F72E8" w:rsidRDefault="00067522" w:rsidP="00864520">
            <w:pPr>
              <w:jc w:val="both"/>
              <w:rPr>
                <w:rFonts w:cstheme="minorHAnsi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F047CF" w:rsidRPr="006F064D" w:rsidTr="004F7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4F72E8" w:rsidRDefault="006F064D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1. </w:t>
            </w:r>
            <w:r w:rsidR="00067522" w:rsidRPr="004F72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ВОСПИТАТЕЛЬНАЯ И ОБРАЗОВАТЕЛЬНАЯ ДЕЯТЕЛЬНОСТЬ</w:t>
            </w:r>
            <w:r w:rsidR="00067522" w:rsidRPr="004F72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4F72E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  <w:r w:rsidR="0086452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64D" w:rsidRPr="004F72E8" w:rsidRDefault="006F064D" w:rsidP="00864520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F047CF" w:rsidRPr="006F064D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F064D">
              <w:rPr>
                <w:rFonts w:cstheme="minorHAnsi"/>
                <w:color w:val="000000"/>
                <w:sz w:val="28"/>
                <w:szCs w:val="28"/>
                <w:lang w:val="ru-RU"/>
              </w:rPr>
              <w:t>2–3</w:t>
            </w:r>
          </w:p>
          <w:p w:rsidR="00F047CF" w:rsidRPr="006F064D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F064D">
              <w:rPr>
                <w:rFonts w:cstheme="minorHAnsi"/>
                <w:color w:val="000000"/>
                <w:sz w:val="28"/>
                <w:szCs w:val="28"/>
                <w:lang w:val="ru-RU"/>
              </w:rPr>
              <w:t>4–5</w:t>
            </w:r>
          </w:p>
        </w:tc>
      </w:tr>
      <w:tr w:rsidR="00F047CF" w:rsidRPr="004F72E8" w:rsidTr="004F7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4F72E8" w:rsidRDefault="006F064D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067522" w:rsidRPr="004F72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F047CF" w:rsidRPr="00BD2B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2BE8">
              <w:rPr>
                <w:rFonts w:cstheme="minorHAnsi"/>
                <w:color w:val="000000"/>
                <w:sz w:val="28"/>
                <w:szCs w:val="28"/>
                <w:lang w:val="ru-RU"/>
              </w:rPr>
              <w:t>2.4. Контроль и оценка деятельности</w:t>
            </w:r>
          </w:p>
        </w:tc>
        <w:tc>
          <w:tcPr>
            <w:tcW w:w="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D2BE8" w:rsidRDefault="00F047CF" w:rsidP="00864520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6–7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11-14</w:t>
            </w:r>
          </w:p>
        </w:tc>
      </w:tr>
      <w:tr w:rsidR="00F047CF" w:rsidRPr="004F72E8" w:rsidTr="004F7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64D" w:rsidRDefault="006F064D" w:rsidP="004F72E8">
            <w:pPr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F047CF" w:rsidRPr="004F72E8" w:rsidRDefault="006F064D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067522" w:rsidRPr="004F72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4F72E8">
              <w:rPr>
                <w:rFonts w:cstheme="minorHAnsi"/>
                <w:color w:val="000000"/>
                <w:sz w:val="28"/>
                <w:szCs w:val="28"/>
              </w:rPr>
              <w:t>Безопасность</w:t>
            </w:r>
            <w:proofErr w:type="spellEnd"/>
          </w:p>
          <w:p w:rsidR="00F047CF" w:rsidRPr="004F72E8" w:rsidRDefault="00F047CF" w:rsidP="00E84A49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4F72E8" w:rsidRDefault="00F047CF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15–18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19–22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</w:tr>
      <w:tr w:rsidR="00F047CF" w:rsidRPr="004F72E8" w:rsidTr="004F7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 2. График оперативных совещаний при заведующем</w:t>
            </w:r>
          </w:p>
          <w:p w:rsidR="00F047CF" w:rsidRPr="004F72E8" w:rsidRDefault="00067522" w:rsidP="004F72E8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F72E8">
              <w:rPr>
                <w:rFonts w:cstheme="minorHAnsi"/>
                <w:color w:val="000000"/>
                <w:sz w:val="28"/>
                <w:szCs w:val="28"/>
              </w:rPr>
              <w:t>Приложение</w:t>
            </w:r>
            <w:proofErr w:type="spellEnd"/>
            <w:r w:rsidRPr="004F72E8">
              <w:rPr>
                <w:rFonts w:cstheme="minorHAnsi"/>
                <w:color w:val="000000"/>
                <w:sz w:val="28"/>
                <w:szCs w:val="28"/>
              </w:rPr>
              <w:t xml:space="preserve"> 3. &lt;…&gt;</w:t>
            </w:r>
          </w:p>
        </w:tc>
        <w:tc>
          <w:tcPr>
            <w:tcW w:w="1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64D" w:rsidRDefault="006F064D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6F064D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24–30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31–34</w:t>
            </w:r>
          </w:p>
          <w:p w:rsidR="00F047CF" w:rsidRPr="004F72E8" w:rsidRDefault="00067522" w:rsidP="00864520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F72E8">
              <w:rPr>
                <w:rFonts w:cstheme="minorHAnsi"/>
                <w:color w:val="000000"/>
                <w:sz w:val="28"/>
                <w:szCs w:val="28"/>
              </w:rPr>
              <w:t>35–37</w:t>
            </w:r>
          </w:p>
        </w:tc>
      </w:tr>
    </w:tbl>
    <w:p w:rsidR="004F72E8" w:rsidRDefault="004F72E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F72E8" w:rsidRDefault="004F72E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496967" w:rsidRDefault="0049696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F047CF" w:rsidRPr="004F72E8" w:rsidRDefault="00067522" w:rsidP="004F72E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F72E8">
        <w:rPr>
          <w:b/>
          <w:bCs/>
          <w:color w:val="252525"/>
          <w:spacing w:val="-2"/>
          <w:sz w:val="32"/>
          <w:szCs w:val="32"/>
        </w:rPr>
        <w:lastRenderedPageBreak/>
        <w:t>Пояснительная</w:t>
      </w:r>
      <w:proofErr w:type="spellEnd"/>
      <w:r w:rsidRPr="004F72E8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F72E8">
        <w:rPr>
          <w:b/>
          <w:bCs/>
          <w:color w:val="252525"/>
          <w:spacing w:val="-2"/>
          <w:sz w:val="32"/>
          <w:szCs w:val="32"/>
        </w:rPr>
        <w:t>записка</w:t>
      </w:r>
      <w:proofErr w:type="spellEnd"/>
    </w:p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B965C7" w:rsidRDefault="00B965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67522" w:rsidRPr="00B965C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 w:rsidR="00067522">
        <w:rPr>
          <w:rFonts w:hAnsi="Times New Roman" w:cs="Times New Roman"/>
          <w:color w:val="000000"/>
          <w:sz w:val="24"/>
          <w:szCs w:val="24"/>
        </w:rPr>
        <w:t> </w:t>
      </w:r>
      <w:r w:rsidR="00067522" w:rsidRPr="00B965C7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1E7E84" w:rsidRPr="001E7E84" w:rsidRDefault="001E7E84" w:rsidP="001E7E84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E7E84">
        <w:rPr>
          <w:rFonts w:hAnsi="Times New Roman" w:cs="Times New Roman"/>
          <w:color w:val="000000"/>
          <w:sz w:val="24"/>
          <w:szCs w:val="24"/>
        </w:rPr>
        <w:t> 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Pr="001E7E84">
        <w:rPr>
          <w:rFonts w:hAnsi="Times New Roman" w:cs="Times New Roman"/>
          <w:color w:val="000000"/>
          <w:sz w:val="24"/>
          <w:szCs w:val="24"/>
        </w:rPr>
        <w:t> 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E7E84">
        <w:rPr>
          <w:rFonts w:hAnsi="Times New Roman" w:cs="Times New Roman"/>
          <w:color w:val="000000"/>
          <w:sz w:val="24"/>
          <w:szCs w:val="24"/>
        </w:rPr>
        <w:t> 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1E7E84" w:rsidRPr="001E7E84" w:rsidRDefault="001E7E84" w:rsidP="001E7E84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1E7E84" w:rsidRPr="001E7E84" w:rsidRDefault="001E7E84" w:rsidP="001E7E84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1E7E84">
        <w:rPr>
          <w:rFonts w:hAnsi="Times New Roman" w:cs="Times New Roman"/>
          <w:color w:val="000000"/>
          <w:sz w:val="24"/>
          <w:szCs w:val="24"/>
        </w:rPr>
        <w:t> 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52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1E7E84" w:rsidRPr="00060C71" w:rsidRDefault="001E7E84" w:rsidP="00060C71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</w:t>
      </w:r>
      <w:r w:rsidR="00060C71">
        <w:rPr>
          <w:rFonts w:hAnsi="Times New Roman" w:cs="Times New Roman"/>
          <w:color w:val="000000"/>
          <w:sz w:val="24"/>
          <w:szCs w:val="24"/>
          <w:lang w:val="ru-RU"/>
        </w:rPr>
        <w:t>посыл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</w:t>
      </w:r>
      <w:r w:rsidR="00060C71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60C71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0C7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1E7E8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дошкольного возраста</w:t>
      </w:r>
    </w:p>
    <w:p w:rsidR="001E7E84" w:rsidRPr="001E7E84" w:rsidRDefault="001E7E84" w:rsidP="001E7E84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E7E84"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 w:rsidRPr="001E7E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E84"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 w:rsidRPr="001E7E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E84"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 w:rsidRPr="001E7E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E84"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 w:rsidRPr="001E7E84">
        <w:rPr>
          <w:rFonts w:hAnsi="Times New Roman" w:cs="Times New Roman"/>
          <w:color w:val="000000"/>
          <w:sz w:val="24"/>
          <w:szCs w:val="24"/>
        </w:rPr>
        <w:t>.</w:t>
      </w:r>
    </w:p>
    <w:p w:rsidR="002B0FE1" w:rsidRDefault="00067522" w:rsidP="002B0F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</w:t>
      </w:r>
    </w:p>
    <w:p w:rsidR="00F047CF" w:rsidRPr="002B0FE1" w:rsidRDefault="00067522" w:rsidP="002B0F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ПРЕДСТОЯЩИЙ</w:t>
      </w:r>
      <w:r w:rsidR="00060C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F047CF" w:rsidRDefault="00067522" w:rsidP="0059739C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8039F5" w:rsidRPr="008039F5" w:rsidRDefault="008039F5" w:rsidP="0059739C">
      <w:pPr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8039F5" w:rsidRPr="008039F5" w:rsidRDefault="008039F5" w:rsidP="0059739C">
      <w:pPr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у участников образовательных отношений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Pr="008039F5">
        <w:rPr>
          <w:rFonts w:hAnsi="Times New Roman" w:cs="Times New Roman"/>
          <w:color w:val="000000"/>
          <w:sz w:val="24"/>
          <w:szCs w:val="24"/>
        </w:rPr>
        <w:t> </w:t>
      </w: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и наставников;</w:t>
      </w:r>
    </w:p>
    <w:p w:rsidR="008039F5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9F5">
        <w:rPr>
          <w:rFonts w:hAnsi="Times New Roman" w:cs="Times New Roman"/>
          <w:color w:val="000000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приобщить</w:t>
      </w:r>
      <w:r w:rsidR="00B965C7" w:rsidRPr="008039F5">
        <w:rPr>
          <w:sz w:val="24"/>
          <w:szCs w:val="24"/>
          <w:lang w:val="ru-RU"/>
        </w:rPr>
        <w:t xml:space="preserve">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</w:t>
      </w:r>
      <w:r w:rsidR="00B965C7" w:rsidRPr="008039F5">
        <w:rPr>
          <w:sz w:val="24"/>
          <w:szCs w:val="24"/>
          <w:lang w:val="ru-RU"/>
        </w:rPr>
        <w:lastRenderedPageBreak/>
        <w:t>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965C7" w:rsidRPr="008039F5" w:rsidRDefault="008039F5" w:rsidP="008039F5">
      <w:pPr>
        <w:numPr>
          <w:ilvl w:val="0"/>
          <w:numId w:val="20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</w:t>
      </w:r>
      <w:r w:rsidR="00B965C7" w:rsidRPr="008039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общую</w:t>
      </w:r>
      <w:r w:rsidR="00B965C7" w:rsidRPr="008039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культуру</w:t>
      </w:r>
      <w:r w:rsidR="00B965C7" w:rsidRPr="008039F5">
        <w:rPr>
          <w:sz w:val="24"/>
          <w:szCs w:val="24"/>
          <w:lang w:val="ru-RU"/>
        </w:rPr>
        <w:t xml:space="preserve"> личности</w:t>
      </w:r>
      <w:r>
        <w:rPr>
          <w:sz w:val="24"/>
          <w:szCs w:val="24"/>
          <w:lang w:val="ru-RU"/>
        </w:rPr>
        <w:t xml:space="preserve"> у</w:t>
      </w:r>
      <w:r w:rsidR="00B965C7" w:rsidRPr="008039F5">
        <w:rPr>
          <w:sz w:val="24"/>
          <w:szCs w:val="24"/>
          <w:lang w:val="ru-RU"/>
        </w:rPr>
        <w:t xml:space="preserve"> детей, в том числе </w:t>
      </w:r>
      <w:r>
        <w:rPr>
          <w:sz w:val="24"/>
          <w:szCs w:val="24"/>
          <w:lang w:val="ru-RU"/>
        </w:rPr>
        <w:t>ценностей</w:t>
      </w:r>
      <w:r w:rsidR="00B965C7" w:rsidRPr="008039F5">
        <w:rPr>
          <w:sz w:val="24"/>
          <w:szCs w:val="24"/>
          <w:lang w:val="ru-RU"/>
        </w:rPr>
        <w:t xml:space="preserve">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4F72E8" w:rsidRDefault="008039F5" w:rsidP="008039F5">
      <w:pPr>
        <w:numPr>
          <w:ilvl w:val="0"/>
          <w:numId w:val="20"/>
        </w:numPr>
        <w:spacing w:after="0" w:afterAutospacing="0"/>
        <w:rPr>
          <w:sz w:val="24"/>
          <w:szCs w:val="24"/>
        </w:rPr>
      </w:pPr>
      <w:r w:rsidRPr="008039F5">
        <w:rPr>
          <w:sz w:val="24"/>
          <w:szCs w:val="24"/>
        </w:rPr>
        <w:t>&lt;...&gt;.</w:t>
      </w:r>
    </w:p>
    <w:p w:rsidR="00237BAC" w:rsidRDefault="009E4F05" w:rsidP="00237BAC">
      <w:pPr>
        <w:spacing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E4F05">
        <w:rPr>
          <w:b/>
          <w:bCs/>
          <w:color w:val="252525"/>
          <w:spacing w:val="-2"/>
          <w:sz w:val="28"/>
          <w:szCs w:val="28"/>
          <w:lang w:val="ru-RU"/>
        </w:rPr>
        <w:t>1</w:t>
      </w:r>
      <w:r w:rsidR="00067522" w:rsidRPr="009E4F05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Pr="009E4F05">
        <w:rPr>
          <w:b/>
          <w:bCs/>
          <w:color w:val="252525"/>
          <w:spacing w:val="-2"/>
          <w:sz w:val="28"/>
          <w:szCs w:val="28"/>
          <w:lang w:val="ru-RU"/>
        </w:rPr>
        <w:t>ВОСПИТАТЕЛЬНО-ОБРАЗОВАТЕЛЬНАЯ ДЕЯТЕЛЬНОСТЬ</w:t>
      </w:r>
    </w:p>
    <w:p w:rsidR="00F047CF" w:rsidRPr="004F72E8" w:rsidRDefault="0006752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F72E8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2"/>
        <w:gridCol w:w="1305"/>
        <w:gridCol w:w="2474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64520" w:rsidRPr="00864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520" w:rsidRPr="00B965C7" w:rsidRDefault="00864520" w:rsidP="00847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 w:rsidRPr="008645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</w:t>
            </w:r>
            <w:r w:rsidR="00847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приобщения</w:t>
            </w:r>
            <w:r w:rsidR="008472CE" w:rsidRPr="00847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(в соответствии с возрастными особенностями) к базовым ценностям российского народа – жизнь, достоинство, права и свободы человека, патриотизм</w:t>
            </w:r>
            <w:r w:rsidR="00847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520" w:rsidRPr="00864520" w:rsidRDefault="00864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4520" w:rsidRDefault="008645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A2723" w:rsidTr="00EB56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B965C7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B965C7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A27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B965C7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E84A49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27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B965C7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A27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Pr="00B965C7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A27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4520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72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23" w:rsidRDefault="00FA2723" w:rsidP="00FA27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воспитателей на повышение квалификации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FA2723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E84A49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066979" w:rsidRDefault="00EB564E" w:rsidP="00EB564E">
            <w:pPr>
              <w:rPr>
                <w:lang w:val="ru-RU"/>
              </w:rPr>
            </w:pPr>
            <w:r w:rsidRPr="00066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066979" w:rsidRDefault="00EB564E" w:rsidP="00EB5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EB564E" w:rsidRDefault="00EB564E" w:rsidP="00EB5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64E" w:rsidRPr="00EB564E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64E" w:rsidRPr="00720BEA" w:rsidRDefault="00EB564E" w:rsidP="00EB56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 w:rsidRPr="00BD2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EB564E" w:rsidRDefault="00EB564E" w:rsidP="00EB5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8472CE" w:rsidRDefault="00EB564E" w:rsidP="00EB5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6403EB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EB564E" w:rsidRPr="00B965C7" w:rsidRDefault="00EB564E" w:rsidP="00EB56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EB564E" w:rsidRPr="00B965C7" w:rsidRDefault="00EB564E" w:rsidP="00EB56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EB564E" w:rsidRPr="00B965C7" w:rsidRDefault="00EB564E" w:rsidP="00EB56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EB564E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FC1140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методист</w:t>
            </w:r>
          </w:p>
        </w:tc>
      </w:tr>
      <w:tr w:rsidR="00EB564E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B965C7" w:rsidRDefault="00EB564E" w:rsidP="00EB56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EB56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B564E" w:rsidRPr="00B965C7" w:rsidRDefault="00EB564E" w:rsidP="00EB56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онлайн-экскурсию по образовательным платформам детского сада;</w:t>
            </w:r>
          </w:p>
          <w:p w:rsidR="00EB564E" w:rsidRPr="00B965C7" w:rsidRDefault="00EB564E" w:rsidP="00EB56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реализации ООП ДО с применением ДОТ;</w:t>
            </w:r>
          </w:p>
          <w:p w:rsidR="00EB564E" w:rsidRPr="00B965C7" w:rsidRDefault="00EB564E" w:rsidP="00EB56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Pr="007449DF" w:rsidRDefault="00EB564E" w:rsidP="00EB5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B5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64E" w:rsidRDefault="00EB564E" w:rsidP="00EB5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9E4F05" w:rsidRDefault="00067522">
      <w:pPr>
        <w:rPr>
          <w:rFonts w:hAnsi="Times New Roman" w:cs="Times New Roman"/>
          <w:color w:val="000000"/>
          <w:sz w:val="28"/>
          <w:szCs w:val="28"/>
        </w:rPr>
      </w:pPr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1.1.2.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Реализация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дополнительных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общеразвивающих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0"/>
        <w:gridCol w:w="1167"/>
        <w:gridCol w:w="3134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9E4F05" w:rsidRDefault="00067522">
      <w:pPr>
        <w:rPr>
          <w:rFonts w:hAnsi="Times New Roman" w:cs="Times New Roman"/>
          <w:color w:val="000000"/>
          <w:sz w:val="28"/>
          <w:szCs w:val="28"/>
        </w:rPr>
      </w:pPr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1.1.3.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Летняя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оздоровительная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Pr="009E4F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7"/>
        <w:gridCol w:w="989"/>
        <w:gridCol w:w="2225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7CF" w:rsidRPr="008A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7184A" w:rsidP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067522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дворник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медсестра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E4F05" w:rsidRPr="009E4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E4F05" w:rsidRPr="009E4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9E4F05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E4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BAC" w:rsidRDefault="00237BAC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1.2.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с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семьями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воспитанников</w:t>
      </w:r>
      <w:proofErr w:type="spellEnd"/>
    </w:p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6"/>
        <w:gridCol w:w="1712"/>
        <w:gridCol w:w="2273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047CF" w:rsidRPr="008A1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47CF" w:rsidRPr="00B965C7" w:rsidRDefault="0006752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F047CF" w:rsidRPr="00B965C7" w:rsidRDefault="0006752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831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8318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067522" w:rsidP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 w:rsidP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7184A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  <w:r w:rsid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906DED" w:rsidRDefault="00F71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</w:t>
            </w:r>
            <w:r w:rsidR="00906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718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F71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8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866C4" w:rsidRDefault="0048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866C4" w:rsidRDefault="0048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866C4" w:rsidRDefault="0048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48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</w:t>
            </w:r>
            <w:r w:rsidR="0048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усилении антитеррористической безопасности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4866C4" w:rsidP="004866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8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4866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8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B965C7">
              <w:rPr>
                <w:lang w:val="ru-RU"/>
              </w:rPr>
              <w:br/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866C4" w:rsidRDefault="0048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4866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8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D80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экскурсию </w:t>
            </w:r>
            <w:r w:rsidR="00D8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Боровский историко-краеведческий музей.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D80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74FF8" w:rsidRDefault="0047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74FF8" w:rsidRDefault="0047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D29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74FF8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474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474F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F8" w:rsidRPr="00B965C7" w:rsidRDefault="0047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мероприятие, посвященное юбилею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F8" w:rsidRPr="00474FF8" w:rsidRDefault="0047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FF8" w:rsidRPr="00474FF8" w:rsidRDefault="0047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 детского сада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AB4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4AB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AB4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руковод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ители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AB4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AB4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AB4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AB4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музыкал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AB4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44AB"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44A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F047CF" w:rsidRPr="008A1D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AB4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AB44AB" w:rsidRDefault="00AB4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младших групп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AB44AB" w:rsidRDefault="00AB4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AB44AB" w:rsidRDefault="00AB4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DF32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DF32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лый стол «</w:t>
            </w:r>
            <w:r w:rsidR="00DF32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Сундучок семейных традиций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F32B4" w:rsidRDefault="00831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F32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оспитатель, методист</w:t>
            </w: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14DB2" w:rsidRDefault="0041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3C4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14DB2" w:rsidRDefault="0041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41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3C4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414DB2" w:rsidRDefault="0041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5475"/>
        <w:gridCol w:w="2917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047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05059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050597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050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050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F047CF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50597" w:rsidRPr="00050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047CF" w:rsidRPr="008A1D0D" w:rsidTr="00050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050597" w:rsidRDefault="00050597" w:rsidP="00281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067522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раннего развития</w:t>
            </w:r>
          </w:p>
        </w:tc>
      </w:tr>
      <w:tr w:rsidR="00F047CF" w:rsidRPr="008A1D0D" w:rsidTr="00050597">
        <w:trPr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50597" w:rsidP="00281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 «Психические и физические особенности развития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067522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младшей группы</w:t>
            </w:r>
            <w:r w:rsidR="00067522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0597" w:rsidRPr="008A1D0D" w:rsidTr="00050597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597" w:rsidRDefault="00050597" w:rsidP="00281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97" w:rsidRPr="00B965C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597" w:rsidRPr="00B965C7" w:rsidRDefault="00050597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F047CF" w:rsidRPr="00EC1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 w:rsidP="00281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281019" w:rsidRDefault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067522" w:rsidRP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</w:t>
            </w:r>
            <w:r w:rsid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подготовительной</w:t>
            </w:r>
            <w:r w:rsidR="00067522" w:rsidRP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AE279D" w:rsidTr="00831873">
        <w:trPr>
          <w:trHeight w:val="1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Default="00281019" w:rsidP="00281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AE27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050597" w:rsidRDefault="00AE279D" w:rsidP="0005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развития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«Социализация детей младшего дошкольного возраста</w:t>
            </w:r>
            <w:r w:rsidRPr="00050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Default="00AE279D" w:rsidP="00050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019" w:rsidRPr="0028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развития</w:t>
            </w:r>
          </w:p>
        </w:tc>
      </w:tr>
      <w:tr w:rsidR="00AE279D" w:rsidTr="00831873">
        <w:trPr>
          <w:trHeight w:val="78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Pr="00050597" w:rsidRDefault="00AE279D" w:rsidP="00281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 w:rsidP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 w:rsidRPr="00050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группа: «Самостоятельность и самообслуживание»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Default="00AE279D" w:rsidP="00050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E279D" w:rsidRPr="008A1D0D" w:rsidTr="00831873">
        <w:trPr>
          <w:trHeight w:val="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Default="00AE279D" w:rsidP="00281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старшая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 w:rsidP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 группы</w:t>
            </w:r>
          </w:p>
        </w:tc>
      </w:tr>
      <w:tr w:rsidR="00AE279D" w:rsidTr="00831873">
        <w:trPr>
          <w:trHeight w:val="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Pr="00B965C7" w:rsidRDefault="00AE279D" w:rsidP="00281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одготовительная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Default="00AE279D" w:rsidP="00AE27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279D" w:rsidTr="00831873">
        <w:trPr>
          <w:trHeight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Pr="00AE279D" w:rsidRDefault="00281019" w:rsidP="00281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E27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Default="00AE27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E279D" w:rsidRPr="008A1D0D" w:rsidTr="00AE279D">
        <w:trPr>
          <w:trHeight w:val="70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79D" w:rsidRDefault="00AE27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 w:rsidP="00831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развития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9D" w:rsidRPr="00B965C7" w:rsidRDefault="00AE279D" w:rsidP="008318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047CF" w:rsidRPr="008A1D0D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F047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279D" w:rsidRDefault="00AE279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047CF" w:rsidRPr="005832FF" w:rsidRDefault="00067522" w:rsidP="00237BAC">
      <w:pPr>
        <w:spacing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832F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5832FF">
        <w:rPr>
          <w:b/>
          <w:bCs/>
          <w:color w:val="252525"/>
          <w:spacing w:val="-2"/>
          <w:sz w:val="28"/>
          <w:szCs w:val="28"/>
        </w:rPr>
        <w:t>II</w:t>
      </w:r>
      <w:r w:rsidRPr="005832FF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2.1.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Методическая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6"/>
        <w:gridCol w:w="1477"/>
        <w:gridCol w:w="2268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август, 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46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46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46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46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067522" w:rsidP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4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 w:rsidP="00F46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3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F46363"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61348D" w:rsidRDefault="00613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46363" w:rsidRDefault="00F46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F46363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F46363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F46363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  <w:p w:rsidR="005832FF" w:rsidRPr="00B965C7" w:rsidRDefault="005832FF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F46363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групповых кабинетах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61348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Tr="002739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Tr="002739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577141" w:rsidTr="00F32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577141" w:rsidTr="00F32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577141" w:rsidTr="00F32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касающихся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61348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61348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воспитатели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61348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методист</w:t>
            </w:r>
          </w:p>
        </w:tc>
      </w:tr>
      <w:tr w:rsidR="00417B1D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61348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RP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по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юбилею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7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764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764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764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764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 w:rsidRPr="00764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музыкальный руководитель</w:t>
            </w:r>
          </w:p>
        </w:tc>
      </w:tr>
      <w:tr w:rsidR="00417B1D" w:rsidTr="003779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B1D" w:rsidRDefault="00417B1D" w:rsidP="00417B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74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417B1D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B965C7">
              <w:rPr>
                <w:lang w:val="ru-RU"/>
              </w:rPr>
              <w:br/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417B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ДО для обсуждения на консультационных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17B1D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«Внедрение и реализация Федеральной образовательной программы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F11B48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063B35" w:rsidRDefault="00417B1D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063B35" w:rsidRDefault="00063B35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/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063B35" w:rsidTr="004046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A83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046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A83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046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A83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063B35" w:rsidTr="00443B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2E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43B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2E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43B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2E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43B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63B35" w:rsidRPr="00B965C7" w:rsidRDefault="00063B35" w:rsidP="00063B3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в педагогике нашел своё призвание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063B35" w:rsidRPr="00B965C7" w:rsidRDefault="00063B35" w:rsidP="00063B3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конкурс «Моя прекрасная 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2E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443B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2E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063B35" w:rsidTr="007C3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7C3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7C33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17B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Pr="00B965C7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B1D" w:rsidRDefault="00417B1D" w:rsidP="00417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063B35" w:rsidTr="00AF28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063B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работники ДОУ в рамках своей компетенции</w:t>
            </w:r>
          </w:p>
        </w:tc>
      </w:tr>
      <w:tr w:rsidR="00063B35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063B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D55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круглый стол «Индивидуальный подход в организации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90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063B35" w:rsidTr="00D55D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Pr="00B965C7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B35" w:rsidRDefault="00063B35" w:rsidP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B35" w:rsidRDefault="00063B35" w:rsidP="00063B35">
            <w:r w:rsidRPr="00903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:rsidR="00237BAC" w:rsidRDefault="00237BA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7BAC" w:rsidRDefault="00237BA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7BAC" w:rsidRDefault="00237BA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1"/>
        <w:gridCol w:w="1007"/>
        <w:gridCol w:w="2103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3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3"/>
        <w:gridCol w:w="1442"/>
        <w:gridCol w:w="3226"/>
      </w:tblGrid>
      <w:tr w:rsidR="00D442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063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</w:t>
            </w:r>
            <w:r w:rsidR="00D44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и родителей из природного материала «Осенние фантазии»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44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ентябрь-о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44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мероприятия, посвященные «Дню отца»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руководители, воспитатели</w:t>
            </w:r>
          </w:p>
        </w:tc>
      </w:tr>
      <w:tr w:rsidR="00D4420B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мероприятия, посвященные дню матери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руководители, воспитатели, методист</w:t>
            </w:r>
          </w:p>
        </w:tc>
      </w:tr>
      <w:tr w:rsid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«Наша дружная семья»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родители, воспитатели</w:t>
            </w:r>
          </w:p>
        </w:tc>
      </w:tr>
      <w:tr w:rsid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D4420B" w:rsidP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 «Года семьи», командные игры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D4420B" w:rsidRDefault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44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одители, воспитатели, музыкальные руководители</w:t>
            </w:r>
          </w:p>
        </w:tc>
      </w:tr>
      <w:tr w:rsidR="00D4420B" w:rsidRP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 w:rsidP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для родителей информационных мероприятий о Годе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методист</w:t>
            </w:r>
          </w:p>
        </w:tc>
      </w:tr>
      <w:tr w:rsidR="00D4420B" w:rsidRP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 w:rsidP="00D44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МДОУ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ВК, Телеграмм, ОК информации о Годе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методист</w:t>
            </w:r>
          </w:p>
        </w:tc>
      </w:tr>
      <w:tr w:rsidR="00D4420B" w:rsidT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2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20B" w:rsidRDefault="00D44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4"/>
        <w:gridCol w:w="1215"/>
        <w:gridCol w:w="1872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77141" w:rsidTr="00F751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577141" w:rsidTr="00F751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237BAC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577141" w:rsidTr="00F751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Pr="00B965C7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237BAC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7141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5771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714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141" w:rsidRDefault="00577141" w:rsidP="00577141">
            <w:r w:rsidRPr="009C6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5771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141" w:rsidRDefault="00577141" w:rsidP="00577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2.2.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Нормотворчество</w:t>
      </w:r>
      <w:proofErr w:type="spellEnd"/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2"/>
        <w:gridCol w:w="993"/>
        <w:gridCol w:w="2946"/>
      </w:tblGrid>
      <w:tr w:rsidR="00F82E38" w:rsidTr="00F82E3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82E38" w:rsidRPr="008A1D0D" w:rsidTr="00F82E3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82E38" w:rsidRDefault="00F8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29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82E38" w:rsidP="00F8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82E38" w:rsidTr="00F82E3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82E38" w:rsidRDefault="00F8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9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F82E38" w:rsidRDefault="00F8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82E38" w:rsidTr="00F82E3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2.3.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с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кадрами</w:t>
      </w:r>
      <w:proofErr w:type="spellEnd"/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7"/>
        <w:gridCol w:w="1641"/>
        <w:gridCol w:w="2433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 w:rsidRPr="008A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и непедагогических работников,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5F45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F8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F82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5F45CA" w:rsidRDefault="005F45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3"/>
        <w:gridCol w:w="954"/>
        <w:gridCol w:w="2004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5F45CA" w:rsidRDefault="005F45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45CA" w:rsidRDefault="005F45C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0"/>
        <w:gridCol w:w="2168"/>
        <w:gridCol w:w="2443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F047CF" w:rsidRPr="00EC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577141" w:rsidRDefault="005771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 w:rsidRPr="00831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577141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 w:rsidRPr="00831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 w:rsidP="00577141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5771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 w:rsidRPr="00EC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F047CF" w:rsidRPr="00831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47CF" w:rsidRPr="00B965C7" w:rsidRDefault="0006752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F047CF" w:rsidRPr="00B965C7" w:rsidRDefault="0006752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2.4.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Контроль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и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оценка</w:t>
      </w:r>
      <w:proofErr w:type="spellEnd"/>
      <w:r w:rsidRPr="00237BAC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деятельности</w:t>
      </w:r>
      <w:proofErr w:type="spellEnd"/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1766"/>
        <w:gridCol w:w="1745"/>
        <w:gridCol w:w="1466"/>
        <w:gridCol w:w="1915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 АХЧ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151872" w:rsidRDefault="00067522" w:rsidP="00151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51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991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B" w:rsidRDefault="00991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15AB" w:rsidRDefault="00991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15AB" w:rsidRDefault="00991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B" w:rsidRDefault="00991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B" w:rsidRPr="00B965C7" w:rsidRDefault="009915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B" w:rsidRDefault="00991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AB" w:rsidRDefault="009915AB" w:rsidP="00151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151872" w:rsidRDefault="00151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151872" w:rsidRDefault="00151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подготовки детей к школе. Анализ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6403EB" w:rsidRDefault="00067522" w:rsidP="00640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40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640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7522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6"/>
        <w:gridCol w:w="2178"/>
        <w:gridCol w:w="2447"/>
      </w:tblGrid>
      <w:tr w:rsidR="00F047C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6"/>
        <w:gridCol w:w="1110"/>
        <w:gridCol w:w="4035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АХЧ, старший воспитатель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7912" w:rsidRDefault="00067522" w:rsidP="00AB7912">
      <w:pPr>
        <w:spacing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7912">
        <w:rPr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AB7912">
        <w:rPr>
          <w:b/>
          <w:bCs/>
          <w:color w:val="252525"/>
          <w:spacing w:val="-2"/>
          <w:sz w:val="28"/>
          <w:szCs w:val="28"/>
        </w:rPr>
        <w:t>III</w:t>
      </w:r>
      <w:r w:rsidRPr="00AB7912">
        <w:rPr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F047CF" w:rsidRPr="00AB7912" w:rsidRDefault="0006752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7912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материально-технической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1"/>
        <w:gridCol w:w="2022"/>
        <w:gridCol w:w="2948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1167"/>
        <w:gridCol w:w="2672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47CF" w:rsidRDefault="0006752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47CF" w:rsidRPr="00B965C7" w:rsidRDefault="0006752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F047CF" w:rsidRPr="00B965C7" w:rsidRDefault="0006752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F047CF" w:rsidRDefault="0006752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47CF" w:rsidRPr="00B965C7" w:rsidRDefault="0006752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B965C7" w:rsidRDefault="000675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65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9"/>
        <w:gridCol w:w="1781"/>
        <w:gridCol w:w="2431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заведующий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АХЧ, старший воспитатель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Pr="00237BAC" w:rsidRDefault="00067522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237BAC">
        <w:rPr>
          <w:b/>
          <w:bCs/>
          <w:color w:val="252525"/>
          <w:spacing w:val="-2"/>
          <w:sz w:val="32"/>
          <w:szCs w:val="32"/>
        </w:rPr>
        <w:t xml:space="preserve">3.2. </w:t>
      </w:r>
      <w:proofErr w:type="spellStart"/>
      <w:r w:rsidRPr="00237BAC">
        <w:rPr>
          <w:b/>
          <w:bCs/>
          <w:color w:val="252525"/>
          <w:spacing w:val="-2"/>
          <w:sz w:val="32"/>
          <w:szCs w:val="32"/>
        </w:rPr>
        <w:t>Безопасность</w:t>
      </w:r>
      <w:proofErr w:type="spellEnd"/>
    </w:p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6"/>
        <w:gridCol w:w="1307"/>
        <w:gridCol w:w="3208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47CF" w:rsidRPr="00B965C7" w:rsidRDefault="0006752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F047CF" w:rsidRPr="00B965C7" w:rsidRDefault="0006752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F047CF" w:rsidRPr="00B965C7" w:rsidRDefault="0006752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237BAC" w:rsidRDefault="00067522" w:rsidP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090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  <w:r w:rsidR="00237B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ЧОП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237BAC" w:rsidRDefault="00237B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9065F" w:rsidP="00237B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67522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237B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F047CF" w:rsidRPr="00831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5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критических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047CF" w:rsidRPr="00B965C7" w:rsidRDefault="0006752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F047CF" w:rsidRPr="00B965C7" w:rsidRDefault="0006752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5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сотрудник ЧОП</w:t>
            </w: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F047CF" w:rsidRPr="00B965C7" w:rsidRDefault="0006752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F047CF" w:rsidRPr="00B965C7" w:rsidRDefault="0006752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25D5F" w:rsidP="00525D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25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</w:p>
        </w:tc>
      </w:tr>
      <w:tr w:rsidR="00525D5F" w:rsidRPr="00831873" w:rsidTr="00541A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Pr="00B965C7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5F" w:rsidRDefault="00525D5F" w:rsidP="00525D5F">
            <w:pPr>
              <w:jc w:val="center"/>
            </w:pPr>
            <w:r w:rsidRPr="0083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25D5F" w:rsidTr="00541A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Pr="00B965C7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5F" w:rsidRDefault="00525D5F" w:rsidP="00525D5F">
            <w:pPr>
              <w:jc w:val="center"/>
            </w:pPr>
            <w:r w:rsidRPr="0083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25D5F" w:rsidP="009228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Default="000675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9"/>
        <w:gridCol w:w="2410"/>
        <w:gridCol w:w="2352"/>
      </w:tblGrid>
      <w:tr w:rsidR="00F04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B965C7">
              <w:rPr>
                <w:lang w:val="ru-RU"/>
              </w:rPr>
              <w:br/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525D5F">
            <w:r w:rsidRP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F047CF" w:rsidRPr="008318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577141" w:rsidP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525D5F">
            <w:r w:rsidRPr="005771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25D5F" w:rsidTr="006739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Pr="00B965C7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5F" w:rsidRDefault="00525D5F" w:rsidP="00525D5F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25D5F" w:rsidTr="006739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Pr="00B965C7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5F" w:rsidRDefault="00525D5F" w:rsidP="00525D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5F" w:rsidRDefault="00525D5F" w:rsidP="00525D5F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831873" w:rsidTr="00097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C3049B" w:rsidRDefault="009228CD" w:rsidP="00C3049B">
            <w:pPr>
              <w:rPr>
                <w:lang w:val="ru-RU"/>
              </w:rPr>
            </w:pPr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EC178D" w:rsidTr="00097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C3049B" w:rsidRDefault="009228CD" w:rsidP="009228CD">
            <w:pPr>
              <w:rPr>
                <w:lang w:val="ru-RU"/>
              </w:rPr>
            </w:pPr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C30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3049B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</w:p>
        </w:tc>
      </w:tr>
      <w:tr w:rsidR="009228CD" w:rsidRPr="00831873" w:rsidTr="00FF10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EC178D" w:rsidTr="00FF10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C3049B" w:rsidRDefault="009228CD" w:rsidP="009228CD">
            <w:pPr>
              <w:rPr>
                <w:lang w:val="ru-RU"/>
              </w:rPr>
            </w:pPr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C30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3049B"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</w:p>
        </w:tc>
      </w:tr>
      <w:tr w:rsidR="009228CD" w:rsidTr="00FF10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FF10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831873" w:rsidTr="00FF10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EC178D" w:rsidTr="009228CD">
        <w:trPr>
          <w:trHeight w:val="38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28CD" w:rsidRPr="00B965C7" w:rsidRDefault="009228CD" w:rsidP="009228C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9228CD" w:rsidRPr="00B965C7" w:rsidRDefault="009228CD" w:rsidP="009228C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9228CD" w:rsidRPr="00B965C7" w:rsidRDefault="009228CD" w:rsidP="009228CD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9228CD" w:rsidRDefault="009228CD" w:rsidP="009228CD">
            <w:pPr>
              <w:rPr>
                <w:lang w:val="ru-RU"/>
              </w:rPr>
            </w:pPr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</w:p>
        </w:tc>
      </w:tr>
      <w:tr w:rsidR="009228C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B965C7">
              <w:rPr>
                <w:lang w:val="ru-RU"/>
              </w:rPr>
              <w:br/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RPr="00EC178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9228CD" w:rsidRDefault="009228CD" w:rsidP="009228CD">
            <w:pPr>
              <w:rPr>
                <w:lang w:val="ru-RU"/>
              </w:rPr>
            </w:pPr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</w:p>
        </w:tc>
      </w:tr>
      <w:tr w:rsidR="009228C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E74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8F7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обслуживание здания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7CF" w:rsidRPr="00EC17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Pr="00B965C7" w:rsidRDefault="00067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B965C7">
              <w:rPr>
                <w:lang w:val="ru-RU"/>
              </w:rPr>
              <w:br/>
            </w:r>
            <w:r w:rsidRPr="00B965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9228CD" w:rsidRPr="00831873" w:rsidTr="005A65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606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5A65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606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5A65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 w:rsidRPr="00606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9228CD" w:rsidTr="005A65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9228CD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Pr="009228CD" w:rsidRDefault="009228CD" w:rsidP="009228CD">
            <w:pPr>
              <w:rPr>
                <w:sz w:val="24"/>
                <w:szCs w:val="24"/>
                <w:lang w:val="ru-RU"/>
              </w:rPr>
            </w:pPr>
            <w:r w:rsidRPr="009228CD">
              <w:rPr>
                <w:sz w:val="24"/>
                <w:szCs w:val="24"/>
                <w:lang w:val="ru-RU"/>
              </w:rPr>
              <w:t>Воспитатели, методист, заведующий хозяйством</w:t>
            </w:r>
          </w:p>
        </w:tc>
      </w:tr>
      <w:tr w:rsidR="009228CD" w:rsidTr="005A65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Pr="00B965C7" w:rsidRDefault="009228CD" w:rsidP="00922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6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8CD" w:rsidRDefault="009228CD" w:rsidP="009228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CD" w:rsidRDefault="009228CD" w:rsidP="009228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методист</w:t>
            </w:r>
          </w:p>
        </w:tc>
      </w:tr>
      <w:tr w:rsidR="00F047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067522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CF" w:rsidRDefault="00F047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47CF" w:rsidRDefault="00F047CF">
      <w:pPr>
        <w:rPr>
          <w:rFonts w:hAnsi="Times New Roman" w:cs="Times New Roman"/>
          <w:color w:val="000000"/>
          <w:sz w:val="24"/>
          <w:szCs w:val="24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228C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C178D" w:rsidRPr="006B3773" w:rsidRDefault="00EC178D" w:rsidP="00EC178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B377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ПРИЛОЖЕНИЯ</w:t>
      </w:r>
    </w:p>
    <w:p w:rsidR="00EC178D" w:rsidRDefault="00EC178D" w:rsidP="00EC17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066979">
        <w:rPr>
          <w:lang w:val="ru-RU"/>
        </w:rPr>
        <w:br/>
      </w: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066979">
        <w:rPr>
          <w:lang w:val="ru-RU"/>
        </w:rPr>
        <w:br/>
      </w: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06697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EC178D" w:rsidRPr="008656CF" w:rsidRDefault="00EC178D" w:rsidP="00EC178D">
      <w:pPr>
        <w:tabs>
          <w:tab w:val="left" w:pos="3270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План летней оздоровительной работы</w:t>
      </w:r>
    </w:p>
    <w:p w:rsidR="00EC178D" w:rsidRPr="008656CF" w:rsidRDefault="00EC178D" w:rsidP="00EC178D">
      <w:pPr>
        <w:tabs>
          <w:tab w:val="left" w:pos="3270"/>
        </w:tabs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Цель: </w:t>
      </w:r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использование эффективных форм и методов работы для сохранения и укрепления физического и психологического здоровья детей с </w:t>
      </w:r>
      <w:proofErr w:type="gramStart"/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помощью </w:t>
      </w:r>
      <w:r w:rsidRPr="008656C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>объединить</w:t>
      </w:r>
      <w:proofErr w:type="gramEnd"/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усилий педагогов и родителей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.</w:t>
      </w:r>
    </w:p>
    <w:p w:rsidR="00EC178D" w:rsidRPr="008656CF" w:rsidRDefault="00EC178D" w:rsidP="00EC178D">
      <w:pPr>
        <w:tabs>
          <w:tab w:val="left" w:pos="3270"/>
        </w:tabs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Задачи: </w:t>
      </w:r>
    </w:p>
    <w:p w:rsidR="00EC178D" w:rsidRPr="008656CF" w:rsidRDefault="00EC178D" w:rsidP="00EC178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>1. Создать условия, обеспечивающие охрану жизни и здоровья детей, предупреждение заболеваемости и травматизма.</w:t>
      </w:r>
    </w:p>
    <w:p w:rsidR="00EC178D" w:rsidRPr="008656CF" w:rsidRDefault="00EC178D" w:rsidP="00EC178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>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EC178D" w:rsidRDefault="00EC178D" w:rsidP="00EC178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4"/>
          <w:szCs w:val="24"/>
          <w:lang w:val="ru-RU"/>
        </w:rPr>
        <w:t>3. Осуществлять педагогическое и санитарное просвещение родителей по вопросам воспитания и оздоровления детей в летний период. Осуществлять систему закаливающих процедур. Обеспечить витаминизированное сбалансированное питание.</w:t>
      </w:r>
    </w:p>
    <w:p w:rsidR="00EC178D" w:rsidRPr="008656CF" w:rsidRDefault="00EC178D" w:rsidP="00EC178D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90"/>
        <w:gridCol w:w="4657"/>
        <w:gridCol w:w="63"/>
        <w:gridCol w:w="1360"/>
        <w:gridCol w:w="249"/>
        <w:gridCol w:w="1784"/>
      </w:tblGrid>
      <w:tr w:rsidR="00EC178D" w:rsidRPr="008656CF" w:rsidTr="00496E6D">
        <w:tc>
          <w:tcPr>
            <w:tcW w:w="329" w:type="pct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i/>
                <w:sz w:val="40"/>
                <w:szCs w:val="40"/>
                <w:lang w:val="ru-RU" w:eastAsia="ru-RU"/>
              </w:rPr>
              <w:br w:type="page"/>
            </w:r>
            <w:r w:rsidRPr="008656CF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№ п/п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Направления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работы</w:t>
            </w: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ind w:right="-5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Время проведения</w:t>
            </w: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Ответствен-</w:t>
            </w:r>
            <w:proofErr w:type="spellStart"/>
            <w:r w:rsidRPr="008656CF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ные</w:t>
            </w:r>
            <w:proofErr w:type="spellEnd"/>
          </w:p>
        </w:tc>
      </w:tr>
      <w:tr w:rsidR="00EC178D" w:rsidRPr="008656CF" w:rsidTr="00496E6D">
        <w:trPr>
          <w:trHeight w:val="319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920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  <w:t>Работа с педагогами</w:t>
            </w: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Малый педагогический совет</w:t>
            </w:r>
          </w:p>
        </w:tc>
      </w:tr>
      <w:tr w:rsidR="00EC178D" w:rsidRPr="008656CF" w:rsidTr="00496E6D">
        <w:trPr>
          <w:trHeight w:val="202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i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i/>
                <w:sz w:val="24"/>
                <w:szCs w:val="24"/>
                <w:lang w:val="ru-RU" w:eastAsia="ru-RU"/>
              </w:rPr>
              <w:t>«Организация летне-оздоровительной работы ДОУ»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-утверждение плана летне-оздоровительной работы;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31.05.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25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proofErr w:type="gramStart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 ,</w:t>
            </w:r>
            <w:proofErr w:type="gramEnd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методист, воспитатели. </w:t>
            </w:r>
          </w:p>
        </w:tc>
      </w:tr>
      <w:tr w:rsidR="00EC178D" w:rsidRPr="008656CF" w:rsidTr="00496E6D">
        <w:trPr>
          <w:trHeight w:val="25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Инструктаж:</w:t>
            </w:r>
          </w:p>
        </w:tc>
      </w:tr>
      <w:tr w:rsidR="00EC178D" w:rsidRPr="008656CF" w:rsidTr="00496E6D">
        <w:trPr>
          <w:trHeight w:val="128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30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.05.2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5 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106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«Техника безопасности и охрана труда в летних условиях»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30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.05.2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Методист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1139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30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.05.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25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C178D" w:rsidRPr="008656CF" w:rsidTr="00496E6D">
        <w:trPr>
          <w:trHeight w:val="906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«Инструктаж по пожарной безопасности»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30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.05.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25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Завхоз</w:t>
            </w:r>
          </w:p>
        </w:tc>
      </w:tr>
      <w:tr w:rsidR="00EC178D" w:rsidRPr="008656CF" w:rsidTr="00496E6D">
        <w:trPr>
          <w:trHeight w:val="304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Консультации:</w:t>
            </w:r>
          </w:p>
        </w:tc>
      </w:tr>
      <w:tr w:rsidR="00EC178D" w:rsidRPr="008656CF" w:rsidTr="00496E6D">
        <w:trPr>
          <w:trHeight w:val="108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«Организация детской экспериментальной деятельности в условиях лета»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июн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ь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76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«Организация и проведение экскурсий»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июн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ь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102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«Оказание первой доврачебной помощи при несчастных случаях»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август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Методист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126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«Предупреждение детского травматизма»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август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58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Административные совещания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791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«Подготовка МДОУ к новому учебному году»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ind w:left="-107" w:firstLine="107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08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.08.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25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Заведующая,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 xml:space="preserve">методист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97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«Итоги летне-оздоровительной работы МДОУ»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29.08.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25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г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Заведующая,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методист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806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  <w:t>Работа с детьми</w:t>
            </w: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2.1. </w:t>
            </w: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Физкультурно-оздоровительная работа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lang w:val="ru-RU" w:eastAsia="ru-RU"/>
              </w:rPr>
            </w:pPr>
          </w:p>
        </w:tc>
      </w:tr>
      <w:tr w:rsidR="00EC178D" w:rsidRPr="008656CF" w:rsidTr="00496E6D">
        <w:trPr>
          <w:trHeight w:val="609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Организация трехразовой прогулки.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Прием детей на улице.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Утренняя гимнастика на свежем воздухе.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Утренний оздоровительный бег.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Занятия физической культурой на улице.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Проведение закаливающих процедур: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Воздушные ванны;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Босохождение</w:t>
            </w:r>
            <w:proofErr w:type="spellEnd"/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Полоскание полости рта кипяченой водой;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Топтание по рефлекторным </w:t>
            </w:r>
            <w:proofErr w:type="gramStart"/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 мокрым</w:t>
            </w:r>
            <w:proofErr w:type="gramEnd"/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дорожкам;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Обливание рук до локтя с постепенным снижением температуры;</w:t>
            </w:r>
          </w:p>
          <w:p w:rsidR="00EC178D" w:rsidRPr="00634F5A" w:rsidRDefault="00EC178D" w:rsidP="00EC178D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4F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Сон без маек.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634F5A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lang w:val="ru-RU" w:eastAsia="ru-RU"/>
              </w:rPr>
              <w:t>Воспитатели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Методист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</w:tc>
      </w:tr>
      <w:tr w:rsidR="00EC178D" w:rsidRPr="008656CF" w:rsidTr="00496E6D">
        <w:trPr>
          <w:trHeight w:val="4666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2.2. Оздоровление и питание детей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-расширенный ассортимент овощных </w:t>
            </w:r>
            <w:proofErr w:type="gramStart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блюд  за</w:t>
            </w:r>
            <w:proofErr w:type="gramEnd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счет сезонных овощей и разнообразие фруктов;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-витаминный салат «Здоровье»;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-салат из моркови.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-соки фруктовые и овощные.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-зелень;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-фруктовые воды: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из смеси сухофруктов;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с черносливом, курагой, вишней, изюмом, грушей, абрикосом;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-йодированная соль.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Заведующая 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lang w:val="ru-RU" w:eastAsia="ru-RU"/>
              </w:rPr>
              <w:t xml:space="preserve">Повара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lang w:val="ru-RU" w:eastAsia="ru-RU"/>
              </w:rPr>
            </w:pPr>
          </w:p>
        </w:tc>
      </w:tr>
      <w:tr w:rsidR="00EC178D" w:rsidRPr="008656CF" w:rsidTr="00496E6D">
        <w:trPr>
          <w:trHeight w:val="645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920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  <w:t>Работа с родителями</w:t>
            </w: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3.1.Комплектование групп раннего возраста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Заведующая, методист</w:t>
            </w:r>
          </w:p>
        </w:tc>
      </w:tr>
      <w:tr w:rsidR="00EC178D" w:rsidRPr="008656CF" w:rsidTr="00496E6D">
        <w:trPr>
          <w:trHeight w:val="57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3.2.Педагогический патронаж</w:t>
            </w:r>
          </w:p>
        </w:tc>
      </w:tr>
      <w:tr w:rsidR="00EC178D" w:rsidRPr="008656CF" w:rsidTr="00496E6D">
        <w:trPr>
          <w:trHeight w:val="3514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-посещение семей вновь поступивших детей;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-посещение неблагополучных семей;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 посещение семей, не выезжающих на лето.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Воспитатели групп</w:t>
            </w:r>
          </w:p>
        </w:tc>
      </w:tr>
      <w:tr w:rsidR="00EC178D" w:rsidRPr="008656CF" w:rsidTr="00496E6D">
        <w:trPr>
          <w:trHeight w:val="31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3.3.Консультации:</w:t>
            </w:r>
          </w:p>
        </w:tc>
      </w:tr>
      <w:tr w:rsidR="00EC178D" w:rsidRPr="008656CF" w:rsidTr="00496E6D">
        <w:trPr>
          <w:trHeight w:val="132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«Улицы города»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(о профилактике детского травматизма в летний период)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Июль, август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0"/>
                <w:szCs w:val="20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0"/>
                <w:szCs w:val="20"/>
                <w:lang w:val="ru-RU" w:eastAsia="ru-RU"/>
              </w:rPr>
              <w:t>воспитатели групп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0"/>
                <w:szCs w:val="20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0"/>
                <w:szCs w:val="20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645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«Отдыхаем вместе с детьми»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972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«Экспериментальная деятельность детей в летний период»</w:t>
            </w: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Июль, август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C178D" w:rsidRPr="008656CF" w:rsidTr="00496E6D">
        <w:trPr>
          <w:trHeight w:val="1449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920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  <w:t>Оснащение педагогического</w:t>
            </w:r>
            <w:r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  <w:t xml:space="preserve">  процесса в соответствии с ФОП ДО</w:t>
            </w: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4.1. Выставка методической литературы по формированию навыков безопасного поведения у детей дошкольного возраста.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июль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66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4.2. Разработка новых учебных планов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июль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189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4.3. Составление плана работы на новый учебный год; образовательной программы; программы развития.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Июль, август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680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920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  <w:t>Контроль</w:t>
            </w: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5.1. Организация двигательного режима детей в течение дня.</w:t>
            </w: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Cs w:val="24"/>
                <w:lang w:val="ru-RU" w:eastAsia="ru-RU"/>
              </w:rPr>
              <w:t>Методист</w:t>
            </w:r>
          </w:p>
        </w:tc>
      </w:tr>
      <w:tr w:rsidR="00EC178D" w:rsidRPr="008656CF" w:rsidTr="00496E6D">
        <w:trPr>
          <w:trHeight w:val="86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5.2. Санитарное состояние участков.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Заведующая, завхоз</w:t>
            </w:r>
          </w:p>
        </w:tc>
      </w:tr>
      <w:tr w:rsidR="00EC178D" w:rsidRPr="008656CF" w:rsidTr="00496E6D">
        <w:trPr>
          <w:trHeight w:val="894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5.3. Соблюдение инструкций по ОТ и ПБ.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96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</w:t>
            </w:r>
            <w:proofErr w:type="gramStart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4.Состояние</w:t>
            </w:r>
            <w:proofErr w:type="gramEnd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выносного материала.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ind w:right="8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</w:tr>
      <w:tr w:rsidR="00EC178D" w:rsidRPr="008656CF" w:rsidTr="00496E6D">
        <w:trPr>
          <w:trHeight w:val="165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5.5.Соблюдение технологии приготовления пищи.</w:t>
            </w: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Повара</w:t>
            </w:r>
          </w:p>
        </w:tc>
      </w:tr>
      <w:tr w:rsidR="00EC178D" w:rsidRPr="008656CF" w:rsidTr="00496E6D">
        <w:trPr>
          <w:trHeight w:val="88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5.</w:t>
            </w:r>
            <w:proofErr w:type="gramStart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6.Проведение</w:t>
            </w:r>
            <w:proofErr w:type="gramEnd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оздоровительных мероприятий в группе. </w:t>
            </w: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Методист 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1607"/>
        </w:trPr>
        <w:tc>
          <w:tcPr>
            <w:tcW w:w="329" w:type="pct"/>
            <w:vMerge w:val="restar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920" w:type="pct"/>
            <w:vMerge w:val="restart"/>
          </w:tcPr>
          <w:p w:rsidR="00EC178D" w:rsidRPr="00634F5A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4"/>
                <w:szCs w:val="24"/>
                <w:lang w:val="ru-RU" w:eastAsia="ru-RU"/>
              </w:rPr>
            </w:pPr>
            <w:r w:rsidRPr="00634F5A">
              <w:rPr>
                <w:rFonts w:ascii="Book Antiqua" w:eastAsia="Times New Roman" w:hAnsi="Book Antiqua" w:cs="Arial"/>
                <w:b/>
                <w:i/>
                <w:sz w:val="24"/>
                <w:szCs w:val="24"/>
                <w:lang w:val="ru-RU" w:eastAsia="ru-RU"/>
              </w:rPr>
              <w:t>Административно- хозяйственная работа</w:t>
            </w:r>
          </w:p>
        </w:tc>
        <w:tc>
          <w:tcPr>
            <w:tcW w:w="2153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6.</w:t>
            </w:r>
            <w:proofErr w:type="gramStart"/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1.«</w:t>
            </w:r>
            <w:proofErr w:type="gramEnd"/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Экологический субботник»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-уборка территории ДОУ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-посадка цветов.</w:t>
            </w:r>
          </w:p>
        </w:tc>
        <w:tc>
          <w:tcPr>
            <w:tcW w:w="658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май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Методист, завхоз, воспитатели групп</w:t>
            </w:r>
          </w:p>
        </w:tc>
      </w:tr>
      <w:tr w:rsidR="00EC178D" w:rsidRPr="008656CF" w:rsidTr="00496E6D">
        <w:trPr>
          <w:trHeight w:val="36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6.2.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 xml:space="preserve"> </w:t>
            </w: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Ремонт помещений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762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Ремонт ДОУ.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825" w:type="pct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Заведующая,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завхоз</w:t>
            </w:r>
          </w:p>
        </w:tc>
      </w:tr>
      <w:tr w:rsidR="00EC178D" w:rsidRPr="008656CF" w:rsidTr="00496E6D">
        <w:trPr>
          <w:trHeight w:val="401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751" w:type="pct"/>
            <w:gridSpan w:val="5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6.3.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 xml:space="preserve"> </w:t>
            </w:r>
            <w:r w:rsidRPr="008656CF">
              <w:rPr>
                <w:rFonts w:ascii="Book Antiqua" w:eastAsia="Times New Roman" w:hAnsi="Book Antiqua" w:cs="Arial"/>
                <w:b/>
                <w:sz w:val="24"/>
                <w:szCs w:val="24"/>
                <w:lang w:val="ru-RU" w:eastAsia="ru-RU"/>
              </w:rPr>
              <w:t>Благоустройство территории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</w:tr>
      <w:tr w:rsidR="00EC178D" w:rsidRPr="008656CF" w:rsidTr="00496E6D">
        <w:trPr>
          <w:trHeight w:val="590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DF3CF9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-замена песка в песочнице;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825" w:type="pct"/>
          </w:tcPr>
          <w:p w:rsidR="00EC178D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Заведующая,</w:t>
            </w:r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завхоз</w:t>
            </w:r>
          </w:p>
        </w:tc>
      </w:tr>
      <w:tr w:rsidR="00EC178D" w:rsidRPr="008656CF" w:rsidTr="00496E6D">
        <w:trPr>
          <w:trHeight w:val="557"/>
        </w:trPr>
        <w:tc>
          <w:tcPr>
            <w:tcW w:w="329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20" w:type="pct"/>
            <w:vMerge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82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-частичная покраск</w:t>
            </w:r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а малых форм на участках;</w:t>
            </w:r>
          </w:p>
        </w:tc>
        <w:tc>
          <w:tcPr>
            <w:tcW w:w="744" w:type="pct"/>
            <w:gridSpan w:val="2"/>
          </w:tcPr>
          <w:p w:rsidR="00EC178D" w:rsidRPr="008656CF" w:rsidRDefault="00EC178D" w:rsidP="00496E6D">
            <w:pPr>
              <w:spacing w:before="0" w:beforeAutospacing="0" w:after="0" w:afterAutospacing="0"/>
              <w:jc w:val="center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по  графику</w:t>
            </w:r>
            <w:proofErr w:type="gramEnd"/>
          </w:p>
          <w:p w:rsidR="00EC178D" w:rsidRPr="008656CF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5" w:type="pct"/>
          </w:tcPr>
          <w:p w:rsidR="00EC178D" w:rsidRPr="00DF3CF9" w:rsidRDefault="00EC178D" w:rsidP="00496E6D">
            <w:pPr>
              <w:spacing w:before="0" w:beforeAutospacing="0" w:after="0" w:afterAutospacing="0"/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Заведующая,</w:t>
            </w:r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>Завхоз</w:t>
            </w:r>
            <w:proofErr w:type="spellEnd"/>
            <w:r w:rsidRPr="008656CF">
              <w:rPr>
                <w:rFonts w:ascii="Book Antiqua" w:eastAsia="Times New Roman" w:hAnsi="Book Antiqua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EC178D" w:rsidRDefault="00EC178D" w:rsidP="00EC178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178D" w:rsidRPr="002C55BF" w:rsidRDefault="00EC178D" w:rsidP="00EC178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34F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Летняя непосредствен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но образовательная деятельность</w:t>
      </w: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410"/>
        <w:gridCol w:w="1701"/>
      </w:tblGrid>
      <w:tr w:rsidR="00EC178D" w:rsidRPr="00634F5A" w:rsidTr="00496E6D">
        <w:trPr>
          <w:trHeight w:val="165"/>
        </w:trPr>
        <w:tc>
          <w:tcPr>
            <w:tcW w:w="1134" w:type="dxa"/>
            <w:vMerge w:val="restart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5670" w:type="dxa"/>
            <w:gridSpan w:val="3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Средняя (разновозрастная) группа </w:t>
            </w:r>
          </w:p>
        </w:tc>
        <w:tc>
          <w:tcPr>
            <w:tcW w:w="4111" w:type="dxa"/>
            <w:gridSpan w:val="2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Старшая (разновозрастная) группа </w:t>
            </w:r>
          </w:p>
        </w:tc>
      </w:tr>
      <w:tr w:rsidR="00EC178D" w:rsidRPr="00634F5A" w:rsidTr="00496E6D">
        <w:trPr>
          <w:trHeight w:val="677"/>
        </w:trPr>
        <w:tc>
          <w:tcPr>
            <w:tcW w:w="1134" w:type="dxa"/>
            <w:vMerge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2-3 года</w:t>
            </w: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3-4 года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4-5 лет 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6-7 лет</w:t>
            </w:r>
          </w:p>
        </w:tc>
      </w:tr>
      <w:tr w:rsidR="00EC178D" w:rsidRPr="00634F5A" w:rsidTr="00496E6D">
        <w:tc>
          <w:tcPr>
            <w:tcW w:w="113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Пн</w:t>
            </w:r>
            <w:r w:rsidRPr="00634F5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Физическая культур 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9.00-9.10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9.20 – 9.30</w:t>
            </w: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9.15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9.40– 10.05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9.15-9.45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10.10 – 10.40</w:t>
            </w:r>
          </w:p>
        </w:tc>
      </w:tr>
      <w:tr w:rsidR="00EC178D" w:rsidRPr="00634F5A" w:rsidTr="00496E6D">
        <w:tc>
          <w:tcPr>
            <w:tcW w:w="113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Вт.</w:t>
            </w: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9.10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9.15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Познание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9.45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Музыка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Познание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Познание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9.40 – 10.05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Познание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9.30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Художественное творчество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9.40 – 10.10</w:t>
            </w:r>
          </w:p>
        </w:tc>
      </w:tr>
      <w:tr w:rsidR="00EC178D" w:rsidRPr="00634F5A" w:rsidTr="00496E6D">
        <w:tc>
          <w:tcPr>
            <w:tcW w:w="113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lastRenderedPageBreak/>
              <w:t>Ср.</w:t>
            </w: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>8.50-9.00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Познание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9.00-9.10</w:t>
            </w:r>
          </w:p>
          <w:p w:rsidR="00EC178D" w:rsidRPr="00634F5A" w:rsidRDefault="00EC178D" w:rsidP="00496E6D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9.15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9.45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9.00 – 9.20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9.25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9.40– 10.05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9.15 – 9.40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9.10 – 10.40</w:t>
            </w:r>
          </w:p>
        </w:tc>
      </w:tr>
      <w:tr w:rsidR="00EC178D" w:rsidRPr="00634F5A" w:rsidTr="00496E6D">
        <w:tc>
          <w:tcPr>
            <w:tcW w:w="113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Чт.</w:t>
            </w: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Физическая культура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9.00 – 9.10 </w:t>
            </w: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9.20 – 9.30</w:t>
            </w: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Физическая культура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9.00 – 9.15 </w:t>
            </w: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9.45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Музыка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9.00-9.20 </w:t>
            </w: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Музыка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9.30– 9.55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Художественное творчество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9.30– 10.00</w:t>
            </w:r>
          </w:p>
        </w:tc>
      </w:tr>
      <w:tr w:rsidR="00EC178D" w:rsidRPr="00634F5A" w:rsidTr="00496E6D">
        <w:tc>
          <w:tcPr>
            <w:tcW w:w="113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Пт.</w:t>
            </w:r>
          </w:p>
        </w:tc>
        <w:tc>
          <w:tcPr>
            <w:tcW w:w="156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 xml:space="preserve">Музыка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9.00-9.10</w:t>
            </w:r>
          </w:p>
        </w:tc>
        <w:tc>
          <w:tcPr>
            <w:tcW w:w="1984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9.15</w:t>
            </w:r>
          </w:p>
        </w:tc>
        <w:tc>
          <w:tcPr>
            <w:tcW w:w="2126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9.30– 9.55</w:t>
            </w:r>
          </w:p>
        </w:tc>
        <w:tc>
          <w:tcPr>
            <w:tcW w:w="1701" w:type="dxa"/>
          </w:tcPr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sz w:val="24"/>
                <w:szCs w:val="24"/>
              </w:rPr>
              <w:t>Физическая культура</w:t>
            </w:r>
            <w:r w:rsidRPr="00634F5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EC178D" w:rsidRPr="00634F5A" w:rsidRDefault="00EC178D" w:rsidP="00496E6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34F5A">
              <w:rPr>
                <w:rFonts w:eastAsia="Calibri" w:cstheme="minorHAnsi"/>
                <w:b/>
                <w:sz w:val="24"/>
                <w:szCs w:val="24"/>
              </w:rPr>
              <w:t>9.30– 10.00</w:t>
            </w:r>
          </w:p>
        </w:tc>
      </w:tr>
    </w:tbl>
    <w:p w:rsidR="00EC178D" w:rsidRPr="00634F5A" w:rsidRDefault="00EC178D" w:rsidP="00EC178D">
      <w:pPr>
        <w:spacing w:before="0" w:beforeAutospacing="0" w:after="200" w:afterAutospacing="0" w:line="276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:rsidR="00EC178D" w:rsidRPr="00634F5A" w:rsidRDefault="00EC178D" w:rsidP="00EC178D">
      <w:pPr>
        <w:spacing w:before="0" w:beforeAutospacing="0" w:after="200" w:afterAutospacing="0" w:line="276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Летний режим дня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7.00 – 8.30   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Приём детей. Осмотр. Игры. Оздоровительная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работа: гимнастика, бег на выносливость, точечный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массаж. </w:t>
      </w:r>
    </w:p>
    <w:p w:rsidR="00EC178D" w:rsidRPr="008656CF" w:rsidRDefault="00EC178D" w:rsidP="00EC178D">
      <w:pPr>
        <w:spacing w:before="0" w:beforeAutospacing="0" w:after="20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8.30 – 8.50   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Подготовка к завтраку. Завтрак. Оздоровительная  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работа: полоскание рта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8.50 – 10.40   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Подготовка к занятиям, НОД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10.00 –11.40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Оздоровительная работа: дыхательная гимнастика.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Подготовка к прогулке. Прогулка. Игры. Наблюдения.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Оздоровительная работа: </w:t>
      </w:r>
      <w:proofErr w:type="spellStart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минитуризм</w:t>
      </w:r>
      <w:proofErr w:type="spellEnd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, бег, хождение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босиком. Воздушные процедуры, солнечные процедуры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11.40 –12.00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Возвращение с прогулки, водные процедуры: обливание                 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ног.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12.00 – 12.35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Подготовка к обеду. Обед. Оздоровительная работа: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полоскание рта, промывание носа.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12.35 -15.00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Подготовка ко сну. Сон. Оздоровительная работа: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Полоскание.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15.00 –15.20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Подъём детей. Оздоровительная программа: гимнастика,       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влажное обтирание шеи, рук, лица.</w:t>
      </w:r>
    </w:p>
    <w:p w:rsidR="00EC178D" w:rsidRPr="008656CF" w:rsidRDefault="00EC178D" w:rsidP="00EC178D">
      <w:pPr>
        <w:spacing w:before="0" w:beforeAutospacing="0" w:after="20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15.20 –15.50  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Подготовка к полднику. Полдник.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15.50 – 19.00    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Подготовка к прогулке. Прогулка. Игры. Труд детей на            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участке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.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Оздоровительная работа с детьми</w:t>
      </w:r>
    </w:p>
    <w:p w:rsidR="00EC178D" w:rsidRPr="008656CF" w:rsidRDefault="00EC178D" w:rsidP="00EC17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на летний период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I.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ab/>
      </w:r>
      <w:proofErr w:type="spellStart"/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Физкультурно</w:t>
      </w:r>
      <w:proofErr w:type="spellEnd"/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– оздоровительная работа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Максимальное пребывание детей на свежем воздухе: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1. Утренний приём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2. Гимнастика         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3. Физкультурные занятия                                                      2 раза в неделю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4. Прогулки           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5. Простейший туризм                                                                   1р. в месяц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6 Экскурсии                                                                                   1р. в неделю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7. Дни здоровья                                                                       1р. в 3 квартале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8. Мини </w:t>
      </w:r>
      <w:proofErr w:type="spellStart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спортокиады</w:t>
      </w:r>
      <w:proofErr w:type="spellEnd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                                          1 р. в месяц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II.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ab/>
        <w:t>Методы закаливания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1. Солнечные и воздушные ванны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2. Обливание ног на территории д/с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3. Обширные умывания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4. Полоскание горла (прохладная </w:t>
      </w:r>
      <w:proofErr w:type="gramStart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в)   </w:t>
      </w:r>
      <w:proofErr w:type="gramEnd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               3р. в день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5. </w:t>
      </w:r>
      <w:proofErr w:type="spellStart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Босохождение</w:t>
      </w:r>
      <w:proofErr w:type="spellEnd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6. Корригирующая гимнастика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(после сна)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7. Гимнастика (лечебная) 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Нарушение осанки, плоскостопие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III.</w:t>
      </w: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ab/>
        <w:t>Профилактическая</w:t>
      </w:r>
    </w:p>
    <w:p w:rsidR="00EC178D" w:rsidRPr="008656CF" w:rsidRDefault="00EC178D" w:rsidP="00EC17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1.Строгое внимание санитарно-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гигиенического режима в д/с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2.</w:t>
      </w: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ab/>
        <w:t>Включение в меню свежих овощей,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фруктов, соков.             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>3.  «С» витаминизация                                                                            ежедневно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4.   Беседа с родителями: «Растим 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детей крепких, </w:t>
      </w:r>
      <w:proofErr w:type="gramStart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здоровых»   </w:t>
      </w:r>
      <w:proofErr w:type="gramEnd"/>
      <w:r w:rsidRPr="008656CF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                                                  в течение года</w:t>
      </w: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EC178D" w:rsidRPr="008656CF" w:rsidRDefault="00EC178D" w:rsidP="00EC17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656CF">
        <w:rPr>
          <w:rFonts w:ascii="Times New Roman" w:eastAsia="Calibri" w:hAnsi="Times New Roman" w:cs="Times New Roman"/>
          <w:b/>
          <w:sz w:val="28"/>
          <w:szCs w:val="24"/>
          <w:lang w:val="ru-RU"/>
        </w:rPr>
        <w:t>План работы с детьми</w:t>
      </w:r>
    </w:p>
    <w:p w:rsidR="00EC178D" w:rsidRPr="008656CF" w:rsidRDefault="00EC178D" w:rsidP="00EC17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1"/>
        <w:gridCol w:w="2104"/>
        <w:gridCol w:w="51"/>
        <w:gridCol w:w="1843"/>
        <w:gridCol w:w="2663"/>
        <w:gridCol w:w="90"/>
        <w:gridCol w:w="2465"/>
      </w:tblGrid>
      <w:tr w:rsidR="00EC178D" w:rsidRPr="008656CF" w:rsidTr="00496E6D">
        <w:tc>
          <w:tcPr>
            <w:tcW w:w="1841" w:type="dxa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Месяца </w:t>
            </w:r>
          </w:p>
        </w:tc>
        <w:tc>
          <w:tcPr>
            <w:tcW w:w="2104" w:type="dxa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Физическое развитие </w:t>
            </w: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Речевое развитие </w:t>
            </w:r>
          </w:p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Познавательное развитие 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Художественно- эстетическое развитие </w:t>
            </w:r>
          </w:p>
        </w:tc>
      </w:tr>
      <w:tr w:rsidR="00EC178D" w:rsidRPr="008656CF" w:rsidTr="00496E6D">
        <w:trPr>
          <w:trHeight w:val="285"/>
        </w:trPr>
        <w:tc>
          <w:tcPr>
            <w:tcW w:w="1841" w:type="dxa"/>
            <w:vMerge w:val="restart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Июнь</w:t>
            </w:r>
          </w:p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Мы - юннаты</w:t>
            </w: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 неделя</w:t>
            </w:r>
          </w:p>
        </w:tc>
      </w:tr>
      <w:tr w:rsidR="00EC178D" w:rsidRPr="00D55432" w:rsidTr="00496E6D">
        <w:trPr>
          <w:trHeight w:val="90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Праздник «День защиты детей» 9все группы), </w:t>
            </w:r>
          </w:p>
          <w:p w:rsidR="00EC178D" w:rsidRPr="00201E7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«Велопробег» (старшие группы)</w:t>
            </w: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Беседа «Природа – наш дом»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«Чтение русских народных сказок» (все группы)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 чтение сказок Пушкина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День окружающей среды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летний денёк»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(все группы)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C178D" w:rsidRPr="008656CF" w:rsidTr="00496E6D">
        <w:trPr>
          <w:trHeight w:val="22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 неделя</w:t>
            </w:r>
          </w:p>
        </w:tc>
      </w:tr>
      <w:tr w:rsidR="00EC178D" w:rsidRPr="00D55432" w:rsidTr="00496E6D">
        <w:trPr>
          <w:trHeight w:val="46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Речевые </w:t>
            </w:r>
            <w:proofErr w:type="spellStart"/>
            <w:proofErr w:type="gramStart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физкультми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нутки</w:t>
            </w:r>
            <w:proofErr w:type="spellEnd"/>
            <w:proofErr w:type="gramEnd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Беседы: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«С чего начинается Родина?»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01E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Безопасность на воде 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Развлечение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«Раз словечко,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два словечко – будет песенка»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отв. музыкальный руководитель</w:t>
            </w:r>
          </w:p>
        </w:tc>
        <w:tc>
          <w:tcPr>
            <w:tcW w:w="2465" w:type="dxa"/>
          </w:tcPr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«Окна России»,</w:t>
            </w:r>
          </w:p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Выставка детских рисунков «Мы живем в России!» 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(все группы)</w:t>
            </w:r>
          </w:p>
        </w:tc>
      </w:tr>
      <w:tr w:rsidR="00EC178D" w:rsidRPr="00D55432" w:rsidTr="00496E6D">
        <w:trPr>
          <w:trHeight w:val="25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 неделя</w:t>
            </w:r>
          </w:p>
        </w:tc>
      </w:tr>
      <w:tr w:rsidR="00EC178D" w:rsidRPr="006B3773" w:rsidTr="00496E6D">
        <w:trPr>
          <w:trHeight w:val="381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 с бегом (все группы</w:t>
            </w: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</w:t>
            </w:r>
          </w:p>
          <w:p w:rsidR="00EC178D" w:rsidRPr="00D55432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5432">
              <w:rPr>
                <w:rFonts w:ascii="Times New Roman" w:eastAsia="Calibri" w:hAnsi="Times New Roman" w:cs="Times New Roman"/>
                <w:sz w:val="28"/>
                <w:szCs w:val="24"/>
              </w:rPr>
              <w:t>Мы – футболисты (</w:t>
            </w:r>
            <w:proofErr w:type="spellStart"/>
            <w:proofErr w:type="gramStart"/>
            <w:r w:rsidRPr="00D55432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подготови</w:t>
            </w:r>
            <w:proofErr w:type="spellEnd"/>
            <w:r w:rsidRPr="00D55432">
              <w:rPr>
                <w:rFonts w:ascii="Times New Roman" w:eastAsia="Calibri" w:hAnsi="Times New Roman" w:cs="Times New Roman"/>
                <w:sz w:val="28"/>
                <w:szCs w:val="24"/>
              </w:rPr>
              <w:t>-тельная</w:t>
            </w:r>
            <w:proofErr w:type="gramEnd"/>
            <w:r w:rsidRPr="00D5543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группа)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01E7F">
              <w:rPr>
                <w:rFonts w:ascii="Times New Roman" w:eastAsia="Calibri" w:hAnsi="Times New Roman" w:cs="Times New Roman"/>
                <w:sz w:val="28"/>
                <w:szCs w:val="24"/>
              </w:rPr>
              <w:t>Беседа «Животные»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Составление памяток «Как правильно загорать» (Ср.,</w:t>
            </w:r>
            <w:proofErr w:type="spellStart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ст</w:t>
            </w:r>
            <w:proofErr w:type="spellEnd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., </w:t>
            </w:r>
            <w:proofErr w:type="spellStart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пд</w:t>
            </w:r>
            <w:proofErr w:type="spellEnd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.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«Умелые ручки» (изготовление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тряпичных куколок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) (ст. группы)</w:t>
            </w:r>
          </w:p>
        </w:tc>
      </w:tr>
      <w:tr w:rsidR="00EC178D" w:rsidRPr="008656CF" w:rsidTr="00496E6D">
        <w:trPr>
          <w:trHeight w:val="224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 неделя</w:t>
            </w:r>
          </w:p>
        </w:tc>
      </w:tr>
      <w:tr w:rsidR="00EC178D" w:rsidRPr="006B3773" w:rsidTr="00496E6D">
        <w:trPr>
          <w:trHeight w:val="40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96344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96344">
              <w:rPr>
                <w:rFonts w:ascii="Times New Roman" w:eastAsia="Calibri" w:hAnsi="Times New Roman" w:cs="Times New Roman"/>
                <w:sz w:val="28"/>
                <w:szCs w:val="24"/>
              </w:rPr>
              <w:t>Игры на ориентировку в пространстве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Беседа «Насекомые»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53" w:type="dxa"/>
            <w:gridSpan w:val="2"/>
          </w:tcPr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Беседа «Безопасное поведение на улице и в транспорте»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Конкурс рисунков на асфальте 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Цветочные фантазии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» (все группы)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C178D" w:rsidRPr="008656CF" w:rsidTr="00496E6D">
        <w:trPr>
          <w:trHeight w:val="315"/>
        </w:trPr>
        <w:tc>
          <w:tcPr>
            <w:tcW w:w="1841" w:type="dxa"/>
            <w:vMerge w:val="restart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Июль</w:t>
            </w:r>
          </w:p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Страна Витаминная  </w:t>
            </w: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 неделя</w:t>
            </w:r>
          </w:p>
        </w:tc>
      </w:tr>
      <w:tr w:rsidR="00EC178D" w:rsidRPr="00201E7F" w:rsidTr="00496E6D">
        <w:trPr>
          <w:trHeight w:val="102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 с прыжками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Развлечение - Импровизация эмоциональных проявлений в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зависимости от вкуса продуктов (лимон, банан,</w:t>
            </w:r>
          </w:p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клубника, лук)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  <w:t xml:space="preserve">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Беседа «Фрукты и овощи полезны для здоровья»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Рисование «Мой любимый фрукт-овощ»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  <w:t xml:space="preserve">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(все группы)</w:t>
            </w:r>
          </w:p>
        </w:tc>
      </w:tr>
      <w:tr w:rsidR="00EC178D" w:rsidRPr="008656CF" w:rsidTr="00496E6D">
        <w:trPr>
          <w:trHeight w:val="25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 неделя</w:t>
            </w:r>
          </w:p>
        </w:tc>
      </w:tr>
      <w:tr w:rsidR="00EC178D" w:rsidRPr="006B3773" w:rsidTr="00496E6D">
        <w:trPr>
          <w:trHeight w:val="40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 с мячом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«Если хочешь быть здоров» - беседы о здоровье (все группы</w:t>
            </w: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Беседа «Чем питается растение»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  <w:t xml:space="preserve">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Аппликация «Цветущий луг» (все группы)</w:t>
            </w:r>
          </w:p>
        </w:tc>
      </w:tr>
      <w:tr w:rsidR="00EC178D" w:rsidRPr="008656CF" w:rsidTr="00496E6D">
        <w:trPr>
          <w:trHeight w:val="21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 неделя</w:t>
            </w:r>
          </w:p>
        </w:tc>
      </w:tr>
      <w:tr w:rsidR="00EC178D" w:rsidRPr="006B3773" w:rsidTr="00496E6D">
        <w:trPr>
          <w:trHeight w:val="40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Народные подвижные игры и забавы (ср. и ст. гр.)</w:t>
            </w: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Беседа «Витамины я люблю – быть здоровым я хочу» (все группы)</w:t>
            </w:r>
          </w:p>
        </w:tc>
        <w:tc>
          <w:tcPr>
            <w:tcW w:w="2663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Беседа «Безопасность на воде» (все группы)</w:t>
            </w:r>
          </w:p>
        </w:tc>
        <w:tc>
          <w:tcPr>
            <w:tcW w:w="2555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Спортивный досуг «Страна </w:t>
            </w:r>
            <w:proofErr w:type="spellStart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здоровячков</w:t>
            </w:r>
            <w:proofErr w:type="spellEnd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» (ст. группы)</w:t>
            </w:r>
          </w:p>
        </w:tc>
      </w:tr>
      <w:tr w:rsidR="00EC178D" w:rsidRPr="008656CF" w:rsidTr="00496E6D">
        <w:trPr>
          <w:trHeight w:val="33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 неделя</w:t>
            </w:r>
          </w:p>
        </w:tc>
      </w:tr>
      <w:tr w:rsidR="00EC178D" w:rsidRPr="006B3773" w:rsidTr="00496E6D">
        <w:trPr>
          <w:trHeight w:val="39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Физкультурный праздник «Секреты богатырского здоровья» (ст. группы)</w:t>
            </w: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Беседа «Чтоб здоровыми нам быть, надо руки чаще мыть»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Наблюдение на мини огороде. Прореживание, полив,</w:t>
            </w:r>
          </w:p>
          <w:p w:rsidR="00EC178D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рыхление (ст. </w:t>
            </w:r>
            <w:proofErr w:type="spellStart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подг</w:t>
            </w:r>
            <w:proofErr w:type="spellEnd"/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.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«Встреча с королевой Витаминной страны» (все группы)</w:t>
            </w:r>
          </w:p>
        </w:tc>
      </w:tr>
      <w:tr w:rsidR="00EC178D" w:rsidRPr="008656CF" w:rsidTr="00496E6D">
        <w:trPr>
          <w:trHeight w:val="375"/>
        </w:trPr>
        <w:tc>
          <w:tcPr>
            <w:tcW w:w="1841" w:type="dxa"/>
            <w:vMerge w:val="restart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Август</w:t>
            </w:r>
          </w:p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Безопасность на дорогах</w:t>
            </w: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1 неделя </w:t>
            </w:r>
          </w:p>
        </w:tc>
      </w:tr>
      <w:tr w:rsidR="00EC178D" w:rsidRPr="006B3773" w:rsidTr="00496E6D">
        <w:trPr>
          <w:trHeight w:val="7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Спортивно-развлекательное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мероприятие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Полоса препятствий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» (ср. и  ст.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Беседы с детьми  «Правила дорожные детям знать положено»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Загадки и стихи про ПДД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Изготовление головных уборов индейцев «Мастер –класс» на улице (старшие группы)</w:t>
            </w:r>
          </w:p>
        </w:tc>
      </w:tr>
      <w:tr w:rsidR="00EC178D" w:rsidRPr="008656CF" w:rsidTr="00496E6D">
        <w:trPr>
          <w:trHeight w:val="326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2 неделя </w:t>
            </w:r>
          </w:p>
        </w:tc>
      </w:tr>
      <w:tr w:rsidR="00EC178D" w:rsidRPr="006B3773" w:rsidTr="00496E6D">
        <w:trPr>
          <w:trHeight w:val="589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2C55B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C55BF">
              <w:rPr>
                <w:rFonts w:ascii="Times New Roman" w:eastAsia="Calibri" w:hAnsi="Times New Roman" w:cs="Times New Roman"/>
                <w:sz w:val="28"/>
                <w:szCs w:val="24"/>
              </w:rPr>
              <w:t>Спортивное развлечение «</w:t>
            </w:r>
            <w:proofErr w:type="spellStart"/>
            <w:r w:rsidRPr="002C55BF">
              <w:rPr>
                <w:rFonts w:ascii="Times New Roman" w:eastAsia="Calibri" w:hAnsi="Times New Roman" w:cs="Times New Roman"/>
                <w:sz w:val="28"/>
                <w:szCs w:val="24"/>
              </w:rPr>
              <w:t>Спортландия</w:t>
            </w:r>
            <w:proofErr w:type="spellEnd"/>
            <w:r w:rsidRPr="002C55BF">
              <w:rPr>
                <w:rFonts w:ascii="Times New Roman" w:eastAsia="Calibri" w:hAnsi="Times New Roman" w:cs="Times New Roman"/>
                <w:sz w:val="28"/>
                <w:szCs w:val="24"/>
              </w:rPr>
              <w:t>» (ст. группы)</w:t>
            </w: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«Познавательные игры по правилам дорожной безопасности «Красный. Жёлтый.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Зелёный»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«Все наоборот» - чтение небылиц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рисунков на асфальте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Светофорик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 (все группы)</w:t>
            </w:r>
          </w:p>
        </w:tc>
      </w:tr>
      <w:tr w:rsidR="00EC178D" w:rsidRPr="008656CF" w:rsidTr="00496E6D">
        <w:trPr>
          <w:trHeight w:val="28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3 неделя </w:t>
            </w:r>
          </w:p>
        </w:tc>
      </w:tr>
      <w:tr w:rsidR="00EC178D" w:rsidRPr="006B3773" w:rsidTr="00496E6D">
        <w:trPr>
          <w:trHeight w:val="615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4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Пальчиковая гимнастика (все группы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Беседа 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День флага РФ</w:t>
            </w: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»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Разучивание стихов про Родину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Музыкальный досуг «Поем, играем и пляшем» (все группы)</w:t>
            </w:r>
          </w:p>
        </w:tc>
      </w:tr>
      <w:tr w:rsidR="00EC178D" w:rsidRPr="008656CF" w:rsidTr="00496E6D">
        <w:trPr>
          <w:trHeight w:val="210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6" w:type="dxa"/>
            <w:gridSpan w:val="6"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4 неделя </w:t>
            </w:r>
          </w:p>
        </w:tc>
      </w:tr>
      <w:tr w:rsidR="00EC178D" w:rsidRPr="002C55BF" w:rsidTr="00496E6D">
        <w:trPr>
          <w:trHeight w:val="2254"/>
        </w:trPr>
        <w:tc>
          <w:tcPr>
            <w:tcW w:w="1841" w:type="dxa"/>
            <w:vMerge/>
          </w:tcPr>
          <w:p w:rsidR="00EC178D" w:rsidRPr="008656CF" w:rsidRDefault="00EC178D" w:rsidP="00496E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55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Спортивный досуг «Солнце, воздух и вода – наши лучшие друзья» (все группы)</w:t>
            </w:r>
          </w:p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6CF">
              <w:rPr>
                <w:rFonts w:ascii="Times New Roman" w:eastAsia="Calibri" w:hAnsi="Times New Roman" w:cs="Times New Roman"/>
                <w:sz w:val="28"/>
                <w:szCs w:val="24"/>
              </w:rPr>
              <w:t>Клуб мнений «Как я провел лето» (все группы)</w:t>
            </w:r>
          </w:p>
        </w:tc>
        <w:tc>
          <w:tcPr>
            <w:tcW w:w="2753" w:type="dxa"/>
            <w:gridSpan w:val="2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Разучивание скороговорок (все группы)</w:t>
            </w:r>
          </w:p>
        </w:tc>
        <w:tc>
          <w:tcPr>
            <w:tcW w:w="2465" w:type="dxa"/>
          </w:tcPr>
          <w:p w:rsidR="00EC178D" w:rsidRPr="008656CF" w:rsidRDefault="00EC178D" w:rsidP="00496E6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Конкурс рисунков «Лето глазами детей» (все группы)</w:t>
            </w:r>
          </w:p>
        </w:tc>
      </w:tr>
    </w:tbl>
    <w:p w:rsidR="00EC178D" w:rsidRPr="008656CF" w:rsidRDefault="00EC178D" w:rsidP="00EC17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9228CD" w:rsidRPr="00EC178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228CD" w:rsidRPr="00EC178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228CD" w:rsidRPr="00EC178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228CD" w:rsidRPr="00EC178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228CD" w:rsidRPr="00EC178D" w:rsidRDefault="009228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047CF" w:rsidRDefault="00F047CF">
      <w:pPr>
        <w:rPr>
          <w:rFonts w:hAnsi="Times New Roman" w:cs="Times New Roman"/>
          <w:color w:val="000000"/>
          <w:sz w:val="24"/>
          <w:szCs w:val="24"/>
        </w:rPr>
      </w:pPr>
    </w:p>
    <w:p w:rsidR="00F047CF" w:rsidRDefault="00F047C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F047CF" w:rsidSect="004F72E8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63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D59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A3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72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83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F1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92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A48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52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30E6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7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E7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D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C0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77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B7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1"/>
  </w:num>
  <w:num w:numId="5">
    <w:abstractNumId w:val="3"/>
  </w:num>
  <w:num w:numId="6">
    <w:abstractNumId w:val="15"/>
  </w:num>
  <w:num w:numId="7">
    <w:abstractNumId w:val="7"/>
  </w:num>
  <w:num w:numId="8">
    <w:abstractNumId w:val="20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19"/>
  </w:num>
  <w:num w:numId="14">
    <w:abstractNumId w:val="9"/>
  </w:num>
  <w:num w:numId="15">
    <w:abstractNumId w:val="5"/>
  </w:num>
  <w:num w:numId="16">
    <w:abstractNumId w:val="17"/>
  </w:num>
  <w:num w:numId="17">
    <w:abstractNumId w:val="6"/>
  </w:num>
  <w:num w:numId="18">
    <w:abstractNumId w:val="12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0597"/>
    <w:rsid w:val="00060C71"/>
    <w:rsid w:val="00063B35"/>
    <w:rsid w:val="00067522"/>
    <w:rsid w:val="0009065F"/>
    <w:rsid w:val="000D2925"/>
    <w:rsid w:val="00151872"/>
    <w:rsid w:val="001870FC"/>
    <w:rsid w:val="001E7E84"/>
    <w:rsid w:val="00237BAC"/>
    <w:rsid w:val="00281019"/>
    <w:rsid w:val="002B0FE1"/>
    <w:rsid w:val="002D33B1"/>
    <w:rsid w:val="002D3591"/>
    <w:rsid w:val="003514A0"/>
    <w:rsid w:val="00383106"/>
    <w:rsid w:val="003C40B6"/>
    <w:rsid w:val="00414DB2"/>
    <w:rsid w:val="00417B1D"/>
    <w:rsid w:val="00474FF8"/>
    <w:rsid w:val="004866C4"/>
    <w:rsid w:val="00496967"/>
    <w:rsid w:val="004F72E8"/>
    <w:rsid w:val="004F7E17"/>
    <w:rsid w:val="00525D5F"/>
    <w:rsid w:val="00577141"/>
    <w:rsid w:val="005832FF"/>
    <w:rsid w:val="0059739C"/>
    <w:rsid w:val="005A05CE"/>
    <w:rsid w:val="005C4523"/>
    <w:rsid w:val="005D6B40"/>
    <w:rsid w:val="005F45CA"/>
    <w:rsid w:val="0061348D"/>
    <w:rsid w:val="006403EB"/>
    <w:rsid w:val="00653AF6"/>
    <w:rsid w:val="006F064D"/>
    <w:rsid w:val="00720BEA"/>
    <w:rsid w:val="007449DF"/>
    <w:rsid w:val="008039F5"/>
    <w:rsid w:val="00831873"/>
    <w:rsid w:val="008472CE"/>
    <w:rsid w:val="00864520"/>
    <w:rsid w:val="008A1D0D"/>
    <w:rsid w:val="00906DED"/>
    <w:rsid w:val="009228CD"/>
    <w:rsid w:val="009915AB"/>
    <w:rsid w:val="009B3777"/>
    <w:rsid w:val="009E4F05"/>
    <w:rsid w:val="00A47992"/>
    <w:rsid w:val="00AB44AB"/>
    <w:rsid w:val="00AB7912"/>
    <w:rsid w:val="00AE279D"/>
    <w:rsid w:val="00B73A5A"/>
    <w:rsid w:val="00B965C7"/>
    <w:rsid w:val="00BD2BE8"/>
    <w:rsid w:val="00C3049B"/>
    <w:rsid w:val="00C71B77"/>
    <w:rsid w:val="00D4420B"/>
    <w:rsid w:val="00D74C17"/>
    <w:rsid w:val="00D80DF9"/>
    <w:rsid w:val="00DA3C57"/>
    <w:rsid w:val="00DF32B4"/>
    <w:rsid w:val="00E438A1"/>
    <w:rsid w:val="00E84A49"/>
    <w:rsid w:val="00EB564E"/>
    <w:rsid w:val="00EC178D"/>
    <w:rsid w:val="00F01E19"/>
    <w:rsid w:val="00F047CF"/>
    <w:rsid w:val="00F11B48"/>
    <w:rsid w:val="00F46363"/>
    <w:rsid w:val="00F7184A"/>
    <w:rsid w:val="00F82E38"/>
    <w:rsid w:val="00FA2723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B58A"/>
  <w15:docId w15:val="{E29A11EF-576F-4A24-8B23-5832BA49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965C7"/>
    <w:pPr>
      <w:spacing w:before="0" w:beforeAutospacing="0" w:after="0" w:afterAutospacing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qFormat/>
    <w:rsid w:val="00B965C7"/>
    <w:rPr>
      <w:rFonts w:ascii="Times New Roman" w:eastAsia="Times New Roman" w:hAnsi="Times New Roman" w:cs="Times New Roman"/>
      <w:sz w:val="23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C178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38</Pages>
  <Words>8541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35</cp:revision>
  <cp:lastPrinted>2024-09-06T09:12:00Z</cp:lastPrinted>
  <dcterms:created xsi:type="dcterms:W3CDTF">2024-07-29T09:57:00Z</dcterms:created>
  <dcterms:modified xsi:type="dcterms:W3CDTF">2024-09-06T09:29:00Z</dcterms:modified>
</cp:coreProperties>
</file>